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KAUFVERTRAG REIFEN</w:t>
      </w:r>
    </w:p>
    <w:p/>
    <w:p/>
    <w:p>
      <w:r>
        <w:rPr>
          <w:b/>
          <w:sz w:val="24"/>
        </w:rPr>
        <w:t>VERKÄUFER</w:t>
      </w:r>
    </w:p>
    <w:p>
      <w:r>
        <w:rPr>
          <w:b w:val="0"/>
          <w:sz w:val="20"/>
        </w:rPr>
        <w:t>Name / Firma: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KÄUFER</w:t>
      </w:r>
    </w:p>
    <w:p>
      <w:r>
        <w:rPr>
          <w:b w:val="0"/>
          <w:sz w:val="20"/>
        </w:rPr>
        <w:t>Name / Firma: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/>
    <w:p>
      <w:r>
        <w:rPr>
          <w:b/>
          <w:sz w:val="24"/>
        </w:rPr>
        <w:t>PRÄAMBEL</w:t>
      </w:r>
    </w:p>
    <w:p>
      <w:r>
        <w:rPr>
          <w:b w:val="0"/>
          <w:sz w:val="20"/>
        </w:rPr>
        <w:t>Der Verkäufer verkauft dem Käufer die nachfolgend beschriebenen Reifen zu den vereinbarten Bedingungen.</w:t>
      </w:r>
    </w:p>
    <w:p>
      <w:r>
        <w:rPr>
          <w:b w:val="0"/>
          <w:sz w:val="20"/>
        </w:rPr>
        <w:t>Der Käufer nimmt die Reifen zu den nachfolgenden Konditionen an.</w:t>
      </w:r>
    </w:p>
    <w:p/>
    <w:p/>
    <w:p>
      <w:r>
        <w:rPr>
          <w:b/>
          <w:sz w:val="24"/>
        </w:rPr>
        <w:t>§1 – VERTRAGSOBJEKT</w:t>
      </w:r>
    </w:p>
    <w:p>
      <w:r>
        <w:rPr>
          <w:b w:val="0"/>
          <w:sz w:val="20"/>
        </w:rPr>
        <w:t>Gegenstand dieses Kaufvertrags sind folgende Reifen:</w:t>
      </w:r>
    </w:p>
    <w:p>
      <w:r>
        <w:rPr>
          <w:b w:val="0"/>
          <w:sz w:val="20"/>
        </w:rPr>
        <w:t>- Anzahl Reifen:</w:t>
      </w:r>
    </w:p>
    <w:p>
      <w:r>
        <w:rPr>
          <w:b w:val="0"/>
          <w:sz w:val="20"/>
        </w:rPr>
        <w:t>- Reifentyp / Marke / Modell:</w:t>
      </w:r>
    </w:p>
    <w:p>
      <w:r>
        <w:rPr>
          <w:b w:val="0"/>
          <w:sz w:val="20"/>
        </w:rPr>
        <w:t>- Reifengröße:</w:t>
      </w:r>
    </w:p>
    <w:p>
      <w:r>
        <w:rPr>
          <w:b w:val="0"/>
          <w:sz w:val="20"/>
        </w:rPr>
        <w:t>- Zustand (z.B. neu, gebraucht, Profiltiefe):</w:t>
      </w:r>
    </w:p>
    <w:p>
      <w:r>
        <w:rPr>
          <w:b w:val="0"/>
          <w:sz w:val="20"/>
        </w:rPr>
        <w:t>- Sonstige Merkmale / Besonderheiten:</w:t>
      </w:r>
    </w:p>
    <w:p/>
    <w:p>
      <w:r>
        <w:rPr>
          <w:b/>
          <w:sz w:val="24"/>
        </w:rPr>
        <w:t>§2 – KAUFPREIS UND ZAHLUNGSBEDINGUNGEN</w:t>
      </w:r>
    </w:p>
    <w:p>
      <w:r>
        <w:rPr>
          <w:b w:val="0"/>
          <w:sz w:val="20"/>
        </w:rPr>
        <w:t>Der Kaufpreis für die Reifen beträgt EUR ____________ (in Worten: _____________________________).</w:t>
      </w:r>
    </w:p>
    <w:p>
      <w:r>
        <w:rPr>
          <w:b w:val="0"/>
          <w:sz w:val="20"/>
        </w:rPr>
        <w:t>Die Zahlung erfolgt wie folgt:</w:t>
      </w:r>
    </w:p>
    <w:p>
      <w:r>
        <w:rPr>
          <w:b w:val="0"/>
          <w:sz w:val="20"/>
        </w:rPr>
        <w:t>- Zahlungsart (z.B. Barzahlung, Überweisung):</w:t>
      </w:r>
    </w:p>
    <w:p>
      <w:r>
        <w:rPr>
          <w:b w:val="0"/>
          <w:sz w:val="20"/>
        </w:rPr>
        <w:t>- Zahlungsziel / Fälligkeit:</w:t>
      </w:r>
    </w:p>
    <w:p>
      <w:r>
        <w:rPr>
          <w:b w:val="0"/>
          <w:sz w:val="20"/>
        </w:rPr>
        <w:t>- Sonstige Vereinbarungen zur Zahlung:</w:t>
      </w:r>
    </w:p>
    <w:p/>
    <w:p>
      <w:r>
        <w:rPr>
          <w:b/>
          <w:sz w:val="24"/>
        </w:rPr>
        <w:t>§3 – ÜBERGABE UND GEFAHRÜBERGANG</w:t>
      </w:r>
    </w:p>
    <w:p>
      <w:r>
        <w:rPr>
          <w:b w:val="0"/>
          <w:sz w:val="20"/>
        </w:rPr>
        <w:t>Die Übergabe der Reifen erfolgt am Ort _______________________.</w:t>
      </w:r>
    </w:p>
    <w:p>
      <w:r>
        <w:rPr>
          <w:b w:val="0"/>
          <w:sz w:val="20"/>
        </w:rPr>
        <w:t>Mit der Übergabe gehen Nutzen und Gefahr der Reifen auf den Käufer über.</w:t>
      </w:r>
    </w:p>
    <w:p/>
    <w:p>
      <w:r>
        <w:rPr>
          <w:b/>
          <w:sz w:val="24"/>
        </w:rPr>
        <w:t>§4 – GEWÄHRLEISTUNG UND HAFTUNG</w:t>
      </w:r>
    </w:p>
    <w:p>
      <w:r>
        <w:rPr>
          <w:b w:val="0"/>
          <w:sz w:val="20"/>
        </w:rPr>
        <w:t>Der Verkäufer sichert zu, dass die Reifen zum Zeitpunkt der Übergabe frei von Sachmängeln sind, die den Wert oder die Tauglichkeit zu dem gewöhnlichen oder vertraglich vorausgesetzten Gebrauch beeinträchtigen.</w:t>
      </w:r>
    </w:p>
    <w:p>
      <w:r>
        <w:rPr>
          <w:b w:val="0"/>
          <w:sz w:val="20"/>
        </w:rPr>
        <w:t>Offensichtliche Mängel sind bei Übergabe anzuzeigen.</w:t>
      </w:r>
    </w:p>
    <w:p>
      <w:r>
        <w:rPr>
          <w:b w:val="0"/>
          <w:sz w:val="20"/>
        </w:rPr>
        <w:t>Die Gewährleistungsfrist beträgt gesetzlich 2 Jahre, soweit nicht ausdrücklich etwas anderes vereinbart wurde.</w:t>
      </w:r>
    </w:p>
    <w:p>
      <w:r>
        <w:rPr>
          <w:b w:val="0"/>
          <w:sz w:val="20"/>
        </w:rPr>
        <w:t>Haftung für Schäden, die nicht am Reifen selbst entstanden sind, wird ausgeschlossen soweit rechtlich zulässig.</w:t>
      </w:r>
    </w:p>
    <w:p/>
    <w:p>
      <w:r>
        <w:rPr>
          <w:b/>
          <w:sz w:val="24"/>
        </w:rPr>
        <w:t>§5 – RÜCKTRITT UND WIDERRUF</w:t>
      </w:r>
    </w:p>
    <w:p>
      <w:r>
        <w:rPr>
          <w:b w:val="0"/>
          <w:sz w:val="20"/>
        </w:rPr>
        <w:t>Ein Rücktritt vom Vertrag ist nur aus wichtigem Grund möglich.</w:t>
      </w:r>
    </w:p>
    <w:p>
      <w:r>
        <w:rPr>
          <w:b w:val="0"/>
          <w:sz w:val="20"/>
        </w:rPr>
        <w:t>Widerrufsrechte bestehen nur, soweit gesetzlich vorgeschrieben und sind hiermit ausdrücklich nicht eingeräumt, sofern der Käufer Unternehmer ist.</w:t>
      </w:r>
    </w:p>
    <w:p/>
    <w:p>
      <w:r>
        <w:rPr>
          <w:b/>
          <w:sz w:val="24"/>
        </w:rPr>
        <w:t>§6 – SONSTIGE VEREINBARUNGEN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/>
    <w:p>
      <w:r>
        <w:rPr>
          <w:b/>
          <w:sz w:val="24"/>
        </w:rPr>
        <w:t>§7 – GERICHTSSTAND UND ANWENDBARES RECHT</w:t>
      </w:r>
    </w:p>
    <w:p>
      <w:r>
        <w:rPr>
          <w:b w:val="0"/>
          <w:sz w:val="20"/>
        </w:rPr>
        <w:t>Gerichtsstand für alle Streitigkeiten aus diesem Vertrag ist, soweit zulässig, ____________________.</w:t>
      </w:r>
    </w:p>
    <w:p>
      <w:r>
        <w:rPr>
          <w:b w:val="0"/>
          <w:sz w:val="20"/>
        </w:rPr>
        <w:t>Es gilt deutsches Recht.</w:t>
      </w:r>
    </w:p>
    <w:p/>
    <w:p/>
    <w:p>
      <w:r>
        <w:rPr>
          <w:b w:val="0"/>
          <w:sz w:val="20"/>
        </w:rPr>
        <w:t>Die Parteien bestätigen mit ihren Unterschriften, dass sie den Vertrag gelesen, verstanden und akzeptiert haben.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VERKÄUFER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KÄUFER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https://vertraege-experte.com/kaufvertrag-reifen/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https://vertraege-experte.com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vertraege-experte.com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traege-experte.com/kaufvertrag-reifen/" TargetMode="External"/><Relationship Id="rId10" Type="http://schemas.openxmlformats.org/officeDocument/2006/relationships/hyperlink" Target="https://vertraeg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